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B1AB9" w14:textId="52EB8188" w:rsidR="00251172" w:rsidRPr="003E1C27" w:rsidRDefault="00EA03E6" w:rsidP="003E1C27">
      <w:pPr>
        <w:pStyle w:val="Heading1"/>
        <w:rPr>
          <w:bCs/>
          <w:sz w:val="28"/>
          <w:szCs w:val="28"/>
        </w:rPr>
      </w:pPr>
      <w:r w:rsidRPr="003E1C27">
        <w:t xml:space="preserve">Coronavirus (COVID-19) </w:t>
      </w:r>
      <w:r w:rsidR="00030073" w:rsidRPr="003E1C27">
        <w:t>Additional Conditions of Hire</w:t>
      </w:r>
      <w:r w:rsidR="003E1C27">
        <w:t>:</w:t>
      </w:r>
      <w:r w:rsidR="003E1C27">
        <w:br/>
      </w:r>
      <w:r w:rsidR="0073332B" w:rsidRPr="003E1C27">
        <w:t>Pho</w:t>
      </w:r>
      <w:r w:rsidR="00251172" w:rsidRPr="003E1C27">
        <w:t>enix Park Community Centre</w:t>
      </w:r>
    </w:p>
    <w:p w14:paraId="15C5748D" w14:textId="77777777" w:rsidR="00686582" w:rsidRPr="00C55DE5" w:rsidRDefault="00FA5FDF" w:rsidP="003E1C27">
      <w:pPr>
        <w:rPr>
          <w:rFonts w:cs="Arial"/>
        </w:rPr>
      </w:pPr>
      <w:r>
        <w:rPr>
          <w:rFonts w:cs="Arial"/>
        </w:rPr>
        <w:t xml:space="preserve">Effective </w:t>
      </w:r>
      <w:r w:rsidR="001D349F">
        <w:rPr>
          <w:rFonts w:cs="Arial"/>
        </w:rPr>
        <w:t>23</w:t>
      </w:r>
      <w:r w:rsidR="005A70C5">
        <w:rPr>
          <w:rFonts w:cs="Arial"/>
        </w:rPr>
        <w:t xml:space="preserve"> April 2022</w:t>
      </w:r>
    </w:p>
    <w:p w14:paraId="5314F2B4" w14:textId="77777777" w:rsidR="00474C5B" w:rsidRPr="003E1C27" w:rsidRDefault="009F462E" w:rsidP="00AE112F">
      <w:pPr>
        <w:jc w:val="both"/>
        <w:rPr>
          <w:rFonts w:cs="Arial"/>
        </w:rPr>
      </w:pPr>
      <w:r w:rsidRPr="003E1C27">
        <w:rPr>
          <w:rFonts w:cs="Arial"/>
          <w:bCs/>
        </w:rPr>
        <w:t xml:space="preserve">The purpose of these additional Conditions of Hire is to ensure hirers are aware of and </w:t>
      </w:r>
      <w:r w:rsidRPr="003E1C27">
        <w:rPr>
          <w:rFonts w:cs="Arial"/>
        </w:rPr>
        <w:t xml:space="preserve">adhere to </w:t>
      </w:r>
      <w:r w:rsidRPr="003E1C27">
        <w:rPr>
          <w:rFonts w:cs="Arial"/>
          <w:bCs/>
        </w:rPr>
        <w:t xml:space="preserve">the most current </w:t>
      </w:r>
      <w:r w:rsidRPr="003E1C27">
        <w:rPr>
          <w:rFonts w:cs="Arial"/>
        </w:rPr>
        <w:t xml:space="preserve">Victorian Government </w:t>
      </w:r>
      <w:r w:rsidR="001D349F" w:rsidRPr="003E1C27">
        <w:rPr>
          <w:rFonts w:cs="Arial"/>
        </w:rPr>
        <w:t>COVID-19 Restrictions</w:t>
      </w:r>
      <w:r w:rsidRPr="003E1C27">
        <w:rPr>
          <w:rFonts w:cs="Arial"/>
        </w:rPr>
        <w:t xml:space="preserve">, </w:t>
      </w:r>
      <w:r w:rsidR="00525ABD" w:rsidRPr="003E1C27">
        <w:rPr>
          <w:rFonts w:cs="Arial"/>
        </w:rPr>
        <w:t>by</w:t>
      </w:r>
      <w:r w:rsidR="00525ABD" w:rsidRPr="003E1C27">
        <w:rPr>
          <w:rFonts w:cs="Arial"/>
          <w:bCs/>
        </w:rPr>
        <w:t xml:space="preserve"> </w:t>
      </w:r>
      <w:r w:rsidR="00474C5B" w:rsidRPr="003E1C27">
        <w:rPr>
          <w:rFonts w:cs="Arial"/>
        </w:rPr>
        <w:t xml:space="preserve">providing a safe environment for all participants, members, other centre hirers, </w:t>
      </w:r>
      <w:proofErr w:type="gramStart"/>
      <w:r w:rsidR="00474C5B" w:rsidRPr="003E1C27">
        <w:rPr>
          <w:rFonts w:cs="Arial"/>
        </w:rPr>
        <w:t>workers</w:t>
      </w:r>
      <w:proofErr w:type="gramEnd"/>
      <w:r w:rsidR="00474C5B" w:rsidRPr="003E1C27">
        <w:rPr>
          <w:rFonts w:cs="Arial"/>
        </w:rPr>
        <w:t xml:space="preserve"> and volunteers.</w:t>
      </w:r>
    </w:p>
    <w:p w14:paraId="65AFC70B" w14:textId="77777777" w:rsidR="00686582" w:rsidRPr="003E1C27" w:rsidRDefault="001D349F" w:rsidP="001D349F">
      <w:pPr>
        <w:rPr>
          <w:rFonts w:cs="Arial"/>
        </w:rPr>
      </w:pPr>
      <w:r w:rsidRPr="003E1C27">
        <w:rPr>
          <w:rFonts w:cs="Arial"/>
        </w:rPr>
        <w:t>Effective 23 April 2022</w:t>
      </w:r>
      <w:r w:rsidR="009F462E" w:rsidRPr="003E1C27">
        <w:rPr>
          <w:rFonts w:cs="Arial"/>
        </w:rPr>
        <w:t>, hirers using the P</w:t>
      </w:r>
      <w:r w:rsidR="00FA5FDF" w:rsidRPr="003E1C27">
        <w:rPr>
          <w:rFonts w:cs="Arial"/>
        </w:rPr>
        <w:t xml:space="preserve">hoenix </w:t>
      </w:r>
      <w:r w:rsidR="009F462E" w:rsidRPr="003E1C27">
        <w:rPr>
          <w:rFonts w:cs="Arial"/>
        </w:rPr>
        <w:t>P</w:t>
      </w:r>
      <w:r w:rsidR="00FA5FDF" w:rsidRPr="003E1C27">
        <w:rPr>
          <w:rFonts w:cs="Arial"/>
        </w:rPr>
        <w:t xml:space="preserve">ark </w:t>
      </w:r>
      <w:r w:rsidR="009F462E" w:rsidRPr="003E1C27">
        <w:rPr>
          <w:rFonts w:cs="Arial"/>
        </w:rPr>
        <w:t>C</w:t>
      </w:r>
      <w:r w:rsidR="00FA5FDF" w:rsidRPr="003E1C27">
        <w:rPr>
          <w:rFonts w:cs="Arial"/>
        </w:rPr>
        <w:t xml:space="preserve">ommunity </w:t>
      </w:r>
      <w:r w:rsidR="009F462E" w:rsidRPr="003E1C27">
        <w:rPr>
          <w:rFonts w:cs="Arial"/>
        </w:rPr>
        <w:t>C</w:t>
      </w:r>
      <w:r w:rsidR="00FA5FDF" w:rsidRPr="003E1C27">
        <w:rPr>
          <w:rFonts w:cs="Arial"/>
        </w:rPr>
        <w:t>entre</w:t>
      </w:r>
      <w:r w:rsidR="004D054E" w:rsidRPr="003E1C27">
        <w:rPr>
          <w:rFonts w:cs="Arial"/>
        </w:rPr>
        <w:t xml:space="preserve"> (PPCC)</w:t>
      </w:r>
      <w:r w:rsidR="009F462E" w:rsidRPr="003E1C27">
        <w:rPr>
          <w:rFonts w:cs="Arial"/>
        </w:rPr>
        <w:t xml:space="preserve"> must comply with the most current </w:t>
      </w:r>
      <w:r w:rsidR="008358AE" w:rsidRPr="003E1C27">
        <w:rPr>
          <w:rFonts w:cs="Arial"/>
        </w:rPr>
        <w:t xml:space="preserve">Victorian Government </w:t>
      </w:r>
      <w:r w:rsidR="009F462E" w:rsidRPr="003E1C27">
        <w:rPr>
          <w:rFonts w:cs="Arial"/>
        </w:rPr>
        <w:t xml:space="preserve">COVID-19 Restrictions.  </w:t>
      </w:r>
    </w:p>
    <w:p w14:paraId="2BFD4019" w14:textId="4BEF978E" w:rsidR="00B47360" w:rsidRPr="003E1C27" w:rsidRDefault="00B47360" w:rsidP="003E1C27">
      <w:pPr>
        <w:pStyle w:val="Heading2"/>
      </w:pPr>
      <w:r w:rsidRPr="003E1C27">
        <w:t>1.</w:t>
      </w:r>
      <w:r w:rsidR="003E1C27">
        <w:t xml:space="preserve"> </w:t>
      </w:r>
      <w:r w:rsidRPr="003E1C27">
        <w:t>Hirer Responsibilities:</w:t>
      </w:r>
    </w:p>
    <w:p w14:paraId="2F91DEE0" w14:textId="77777777" w:rsidR="009F462E" w:rsidRPr="009F462E" w:rsidRDefault="009F462E" w:rsidP="003E1C27">
      <w:r>
        <w:t>I</w:t>
      </w:r>
      <w:r w:rsidRPr="009F462E">
        <w:t xml:space="preserve">n addition to the standard inclusions of the </w:t>
      </w:r>
      <w:r>
        <w:t>PPCC</w:t>
      </w:r>
      <w:r w:rsidRPr="009F462E">
        <w:t xml:space="preserve"> Conditions of Hire, the Hirer shall ensure the following:</w:t>
      </w:r>
    </w:p>
    <w:p w14:paraId="0A201052" w14:textId="77777777" w:rsidR="692953E3" w:rsidRPr="003E1C27" w:rsidRDefault="692953E3" w:rsidP="003E1C27">
      <w:pPr>
        <w:pStyle w:val="ListParagraph"/>
        <w:numPr>
          <w:ilvl w:val="0"/>
          <w:numId w:val="26"/>
        </w:numPr>
      </w:pPr>
      <w:r w:rsidRPr="003E1C27">
        <w:t>All attendees comply with the most current Victorian Government COVI</w:t>
      </w:r>
      <w:r w:rsidR="001D349F" w:rsidRPr="003E1C27">
        <w:t>D-19 Restrictions</w:t>
      </w:r>
      <w:r w:rsidRPr="003E1C27">
        <w:t>.</w:t>
      </w:r>
    </w:p>
    <w:p w14:paraId="0B1EBE35" w14:textId="77777777" w:rsidR="001D349F" w:rsidRPr="003E1C27" w:rsidRDefault="001D349F" w:rsidP="003E1C27">
      <w:pPr>
        <w:pStyle w:val="ListParagraph"/>
        <w:numPr>
          <w:ilvl w:val="0"/>
          <w:numId w:val="26"/>
        </w:numPr>
      </w:pPr>
      <w:r w:rsidRPr="003E1C27">
        <w:t>All attendees wear masks in accordance with the most current COVID-19 Restrictions and Victorian Government directions at all times.</w:t>
      </w:r>
    </w:p>
    <w:p w14:paraId="3573B55F" w14:textId="77777777" w:rsidR="00D87A0B" w:rsidRPr="003E1C27" w:rsidRDefault="001D349F" w:rsidP="003E1C27">
      <w:pPr>
        <w:pStyle w:val="ListParagraph"/>
        <w:numPr>
          <w:ilvl w:val="0"/>
          <w:numId w:val="26"/>
        </w:numPr>
      </w:pPr>
      <w:r w:rsidRPr="003E1C27">
        <w:t>H</w:t>
      </w:r>
      <w:r w:rsidR="00D87A0B" w:rsidRPr="003E1C27">
        <w:t xml:space="preserve">ygiene protocols and standards </w:t>
      </w:r>
      <w:r w:rsidRPr="003E1C27">
        <w:t xml:space="preserve">are </w:t>
      </w:r>
      <w:proofErr w:type="gramStart"/>
      <w:r w:rsidRPr="003E1C27">
        <w:t>maintained at all times</w:t>
      </w:r>
      <w:proofErr w:type="gramEnd"/>
      <w:r w:rsidRPr="003E1C27">
        <w:t xml:space="preserve">, </w:t>
      </w:r>
      <w:r w:rsidR="00D87A0B" w:rsidRPr="003E1C27">
        <w:t xml:space="preserve">with </w:t>
      </w:r>
      <w:r w:rsidRPr="003E1C27">
        <w:t xml:space="preserve">the </w:t>
      </w:r>
      <w:r w:rsidR="00D87A0B" w:rsidRPr="003E1C27">
        <w:t>use of anti-viral disinfectants and sanitising frequently touched surfaces and equipment.</w:t>
      </w:r>
    </w:p>
    <w:p w14:paraId="3301C73E" w14:textId="77777777" w:rsidR="00D87A0B" w:rsidRPr="003E1C27" w:rsidRDefault="00D87A0B" w:rsidP="003E1C27">
      <w:pPr>
        <w:pStyle w:val="ListParagraph"/>
        <w:numPr>
          <w:ilvl w:val="0"/>
          <w:numId w:val="26"/>
        </w:numPr>
      </w:pPr>
      <w:r w:rsidRPr="003E1C27">
        <w:t xml:space="preserve">People entering the Centre comply with all signage including signage instructing people not to enter if they have experienced a fever, cough, chills or sweats, sore throat, shortness of breath, runny </w:t>
      </w:r>
      <w:proofErr w:type="gramStart"/>
      <w:r w:rsidRPr="003E1C27">
        <w:t>nose</w:t>
      </w:r>
      <w:proofErr w:type="gramEnd"/>
      <w:r w:rsidRPr="003E1C27">
        <w:t xml:space="preserve"> or loss of sense of smell in the past month.</w:t>
      </w:r>
    </w:p>
    <w:p w14:paraId="6645652C" w14:textId="7102F3D4" w:rsidR="001D349F" w:rsidRPr="003E1C27" w:rsidRDefault="001D349F" w:rsidP="003E1C27">
      <w:pPr>
        <w:pStyle w:val="ListParagraph"/>
        <w:numPr>
          <w:ilvl w:val="0"/>
          <w:numId w:val="26"/>
        </w:numPr>
      </w:pPr>
      <w:r w:rsidRPr="003E1C27">
        <w:t xml:space="preserve">Attendees adhere to signage promoting </w:t>
      </w:r>
      <w:proofErr w:type="spellStart"/>
      <w:r w:rsidRPr="003E1C27">
        <w:t>COVID</w:t>
      </w:r>
      <w:r w:rsidR="003E1C27">
        <w:t>s</w:t>
      </w:r>
      <w:r w:rsidRPr="003E1C27">
        <w:t>afe</w:t>
      </w:r>
      <w:proofErr w:type="spellEnd"/>
      <w:r w:rsidRPr="003E1C27">
        <w:t xml:space="preserve"> principles.</w:t>
      </w:r>
    </w:p>
    <w:p w14:paraId="0F47260C" w14:textId="77777777" w:rsidR="001D349F" w:rsidRPr="003E1C27" w:rsidRDefault="001D349F" w:rsidP="003E1C27">
      <w:pPr>
        <w:pStyle w:val="ListParagraph"/>
        <w:numPr>
          <w:ilvl w:val="0"/>
          <w:numId w:val="26"/>
        </w:numPr>
      </w:pPr>
      <w:r w:rsidRPr="003E1C27">
        <w:t>Victorian Government COVID-19 Restrictions are checked for changing directives to ensure compliance</w:t>
      </w:r>
    </w:p>
    <w:p w14:paraId="53E8CE1F" w14:textId="77777777" w:rsidR="00B47360" w:rsidRPr="003E1C27" w:rsidRDefault="001D349F" w:rsidP="003E1C27">
      <w:pPr>
        <w:pStyle w:val="ListParagraph"/>
        <w:numPr>
          <w:ilvl w:val="0"/>
          <w:numId w:val="26"/>
        </w:numPr>
      </w:pPr>
      <w:r w:rsidRPr="003E1C27">
        <w:t>Be responsible for the actions and behaviour of the patrons attending the centre and any non-compliance.</w:t>
      </w:r>
    </w:p>
    <w:p w14:paraId="3C205CB1" w14:textId="77777777" w:rsidR="00B47360" w:rsidRPr="003E1C27" w:rsidRDefault="001D349F" w:rsidP="003E1C27">
      <w:pPr>
        <w:pStyle w:val="ListParagraph"/>
        <w:numPr>
          <w:ilvl w:val="0"/>
          <w:numId w:val="26"/>
        </w:numPr>
      </w:pPr>
      <w:r w:rsidRPr="003E1C27">
        <w:t>Participants vulnerable to COVID-19 are provided with safe environments</w:t>
      </w:r>
      <w:r w:rsidR="00C55DE5" w:rsidRPr="003E1C27">
        <w:t xml:space="preserve"> that may include the wearing of masks and social distancing</w:t>
      </w:r>
      <w:r w:rsidR="004D054E" w:rsidRPr="003E1C27">
        <w:t>.</w:t>
      </w:r>
    </w:p>
    <w:p w14:paraId="5B803A70" w14:textId="4090BE94" w:rsidR="00BE3ABE" w:rsidRPr="003E1C27" w:rsidRDefault="004D054E" w:rsidP="003E1C27">
      <w:pPr>
        <w:pStyle w:val="ListParagraph"/>
        <w:numPr>
          <w:ilvl w:val="0"/>
          <w:numId w:val="26"/>
        </w:numPr>
      </w:pPr>
      <w:r w:rsidRPr="003E1C27">
        <w:t xml:space="preserve">Communicating requirements to participants, staff, </w:t>
      </w:r>
      <w:proofErr w:type="gramStart"/>
      <w:r w:rsidRPr="003E1C27">
        <w:t>volunteers</w:t>
      </w:r>
      <w:proofErr w:type="gramEnd"/>
      <w:r w:rsidRPr="003E1C27">
        <w:t xml:space="preserve"> and members and ensure that they understand the procedures.</w:t>
      </w:r>
    </w:p>
    <w:p w14:paraId="794E8AED" w14:textId="55853DF2" w:rsidR="00B47360" w:rsidRPr="00B47360" w:rsidRDefault="00B47360" w:rsidP="003E1C27">
      <w:pPr>
        <w:pStyle w:val="Heading2"/>
      </w:pPr>
      <w:r w:rsidRPr="00B47360">
        <w:t>2.</w:t>
      </w:r>
      <w:r w:rsidR="003E1C27">
        <w:t xml:space="preserve"> </w:t>
      </w:r>
      <w:r w:rsidRPr="00B47360">
        <w:t>Council Responsibilities</w:t>
      </w:r>
    </w:p>
    <w:p w14:paraId="27644332" w14:textId="77777777" w:rsidR="668DC0E4" w:rsidRPr="00FC32D9" w:rsidRDefault="668DC0E4" w:rsidP="003E1C27">
      <w:r w:rsidRPr="00FC32D9">
        <w:t>Council will</w:t>
      </w:r>
      <w:r w:rsidR="588FC487" w:rsidRPr="00FC32D9">
        <w:t>:</w:t>
      </w:r>
    </w:p>
    <w:p w14:paraId="4C728F62" w14:textId="77777777" w:rsidR="1F491176" w:rsidRPr="003E1C27" w:rsidRDefault="1F491176" w:rsidP="003E1C27">
      <w:pPr>
        <w:pStyle w:val="ListParagraph"/>
        <w:numPr>
          <w:ilvl w:val="0"/>
          <w:numId w:val="27"/>
        </w:numPr>
        <w:ind w:left="714" w:hanging="357"/>
      </w:pPr>
      <w:r w:rsidRPr="003E1C27">
        <w:t xml:space="preserve">Supply all COVID-19 Signage. </w:t>
      </w:r>
    </w:p>
    <w:p w14:paraId="61F3819C" w14:textId="77777777" w:rsidR="76112349" w:rsidRPr="003E1C27" w:rsidRDefault="76112349" w:rsidP="003E1C27">
      <w:pPr>
        <w:pStyle w:val="ListParagraph"/>
        <w:numPr>
          <w:ilvl w:val="0"/>
          <w:numId w:val="27"/>
        </w:numPr>
        <w:ind w:left="714" w:hanging="357"/>
      </w:pPr>
      <w:r w:rsidRPr="003E1C27">
        <w:t xml:space="preserve">Provide a Facilities Officer to clean toilet touch points during the event. </w:t>
      </w:r>
    </w:p>
    <w:p w14:paraId="55C023CC" w14:textId="77777777" w:rsidR="00221876" w:rsidRPr="003E1C27" w:rsidRDefault="00221876" w:rsidP="003E1C27">
      <w:pPr>
        <w:pStyle w:val="ListParagraph"/>
        <w:numPr>
          <w:ilvl w:val="0"/>
          <w:numId w:val="27"/>
        </w:numPr>
        <w:ind w:left="714" w:hanging="357"/>
      </w:pPr>
      <w:r w:rsidRPr="003E1C27">
        <w:t>Supply wall mounted sanitising stations at the entrances and outside the toilet areas.</w:t>
      </w:r>
    </w:p>
    <w:p w14:paraId="69C67CCA" w14:textId="5D6D67B7" w:rsidR="003F01FE" w:rsidRPr="003E1C27" w:rsidRDefault="00221876" w:rsidP="003E1C27">
      <w:pPr>
        <w:pStyle w:val="ListParagraph"/>
        <w:numPr>
          <w:ilvl w:val="0"/>
          <w:numId w:val="27"/>
        </w:numPr>
        <w:ind w:left="714" w:hanging="357"/>
      </w:pPr>
      <w:r w:rsidRPr="003E1C27">
        <w:t xml:space="preserve">Ensure the </w:t>
      </w:r>
      <w:r w:rsidR="02BAAD80" w:rsidRPr="003E1C27">
        <w:t>C</w:t>
      </w:r>
      <w:r w:rsidRPr="003E1C27">
        <w:t>e</w:t>
      </w:r>
      <w:r w:rsidR="02BAAD80" w:rsidRPr="003E1C27">
        <w:t>ntre</w:t>
      </w:r>
      <w:r w:rsidRPr="003E1C27">
        <w:t>, chairs and table are cleaned prior to each event.</w:t>
      </w:r>
    </w:p>
    <w:sectPr w:rsidR="003F01FE" w:rsidRPr="003E1C27" w:rsidSect="007E4794">
      <w:headerReference w:type="default" r:id="rId8"/>
      <w:footerReference w:type="default" r:id="rId9"/>
      <w:pgSz w:w="11906" w:h="16838"/>
      <w:pgMar w:top="241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611E8" w14:textId="77777777" w:rsidR="00940477" w:rsidRDefault="00940477" w:rsidP="006942D3">
      <w:pPr>
        <w:spacing w:after="0" w:line="240" w:lineRule="auto"/>
      </w:pPr>
      <w:r>
        <w:separator/>
      </w:r>
    </w:p>
  </w:endnote>
  <w:endnote w:type="continuationSeparator" w:id="0">
    <w:p w14:paraId="3DB6D168" w14:textId="77777777" w:rsidR="00940477" w:rsidRDefault="00940477" w:rsidP="0069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970F9" w14:textId="5D5C3A6C" w:rsidR="00B122F4" w:rsidRDefault="00B122F4" w:rsidP="00D46AFB">
    <w:pPr>
      <w:pStyle w:val="Footer"/>
      <w:jc w:val="center"/>
    </w:pPr>
    <w:r>
      <w:t xml:space="preserve">Page </w:t>
    </w:r>
    <w:sdt>
      <w:sdtPr>
        <w:rPr>
          <w:color w:val="2B579A"/>
          <w:shd w:val="clear" w:color="auto" w:fill="E6E6E6"/>
        </w:rPr>
        <w:id w:val="-1527869820"/>
        <w:docPartObj>
          <w:docPartGallery w:val="Page Numbers (Bottom of Page)"/>
          <w:docPartUnique/>
        </w:docPartObj>
      </w:sdtPr>
      <w:sdtEndPr>
        <w:rPr>
          <w:noProof/>
          <w:color w:val="auto"/>
          <w:shd w:val="clear" w:color="auto" w:fill="auto"/>
        </w:rPr>
      </w:sdtEndPr>
      <w:sdtContent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F832B4">
          <w:rPr>
            <w:noProof/>
          </w:rPr>
          <w:t>1</w:t>
        </w:r>
        <w:r>
          <w:rPr>
            <w:noProof/>
            <w:color w:val="2B579A"/>
            <w:shd w:val="clear" w:color="auto" w:fill="E6E6E6"/>
          </w:rPr>
          <w:fldChar w:fldCharType="end"/>
        </w:r>
        <w:r w:rsidR="00266A0B">
          <w:rPr>
            <w:noProof/>
          </w:rPr>
          <w:tab/>
        </w:r>
        <w:r w:rsidR="00D84B46">
          <w:rPr>
            <w:noProof/>
          </w:rPr>
          <w:tab/>
        </w:r>
        <w:r w:rsidR="001D349F">
          <w:rPr>
            <w:noProof/>
          </w:rPr>
          <w:t>2</w:t>
        </w:r>
        <w:r w:rsidR="003E1C27">
          <w:rPr>
            <w:noProof/>
          </w:rPr>
          <w:t>3</w:t>
        </w:r>
        <w:r w:rsidR="00266A0B">
          <w:rPr>
            <w:noProof/>
          </w:rPr>
          <w:t xml:space="preserve"> </w:t>
        </w:r>
        <w:r w:rsidR="001D349F">
          <w:rPr>
            <w:noProof/>
          </w:rPr>
          <w:t>April 2022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88F07" w14:textId="77777777" w:rsidR="00940477" w:rsidRDefault="00940477" w:rsidP="006942D3">
      <w:pPr>
        <w:spacing w:after="0" w:line="240" w:lineRule="auto"/>
      </w:pPr>
      <w:r>
        <w:separator/>
      </w:r>
    </w:p>
  </w:footnote>
  <w:footnote w:type="continuationSeparator" w:id="0">
    <w:p w14:paraId="07EE3E8A" w14:textId="77777777" w:rsidR="00940477" w:rsidRDefault="00940477" w:rsidP="00694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79DC8" w14:textId="77777777" w:rsidR="006942D3" w:rsidRDefault="00B122F4" w:rsidP="007E4794">
    <w:pPr>
      <w:pStyle w:val="Header"/>
      <w:ind w:left="-1418"/>
    </w:pPr>
    <w:r w:rsidRPr="005209A6">
      <w:rPr>
        <w:rFonts w:hint="eastAsia"/>
        <w:noProof/>
        <w:color w:val="2B579A"/>
        <w:sz w:val="2"/>
        <w:shd w:val="clear" w:color="auto" w:fill="E6E6E6"/>
        <w:lang w:val="en-US" w:eastAsia="zh-CN"/>
      </w:rPr>
      <w:drawing>
        <wp:inline distT="0" distB="0" distL="0" distR="0" wp14:anchorId="6A0E2A7B" wp14:editId="7F053BF9">
          <wp:extent cx="7698105" cy="1409700"/>
          <wp:effectExtent l="0" t="0" r="0" b="0"/>
          <wp:docPr id="25" name="Picture 25" descr="City of Stonning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City of Stonningto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4097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544"/>
    <w:multiLevelType w:val="multilevel"/>
    <w:tmpl w:val="5240D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501AA"/>
    <w:multiLevelType w:val="hybridMultilevel"/>
    <w:tmpl w:val="73F873E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F2CA0"/>
    <w:multiLevelType w:val="hybridMultilevel"/>
    <w:tmpl w:val="72EEA8B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36319A"/>
    <w:multiLevelType w:val="multilevel"/>
    <w:tmpl w:val="6886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901181"/>
    <w:multiLevelType w:val="hybridMultilevel"/>
    <w:tmpl w:val="809688F0"/>
    <w:lvl w:ilvl="0" w:tplc="EE582CF6">
      <w:start w:val="1"/>
      <w:numFmt w:val="lowerLetter"/>
      <w:lvlText w:val="%1)"/>
      <w:lvlJc w:val="left"/>
      <w:pPr>
        <w:ind w:left="720" w:hanging="360"/>
      </w:pPr>
    </w:lvl>
    <w:lvl w:ilvl="1" w:tplc="4CA60186">
      <w:start w:val="1"/>
      <w:numFmt w:val="lowerLetter"/>
      <w:lvlText w:val="%2."/>
      <w:lvlJc w:val="left"/>
      <w:pPr>
        <w:ind w:left="1440" w:hanging="360"/>
      </w:pPr>
    </w:lvl>
    <w:lvl w:ilvl="2" w:tplc="E634D642">
      <w:start w:val="1"/>
      <w:numFmt w:val="lowerRoman"/>
      <w:lvlText w:val="%3."/>
      <w:lvlJc w:val="right"/>
      <w:pPr>
        <w:ind w:left="2160" w:hanging="180"/>
      </w:pPr>
    </w:lvl>
    <w:lvl w:ilvl="3" w:tplc="3C5AA4FE">
      <w:start w:val="1"/>
      <w:numFmt w:val="decimal"/>
      <w:lvlText w:val="%4."/>
      <w:lvlJc w:val="left"/>
      <w:pPr>
        <w:ind w:left="2880" w:hanging="360"/>
      </w:pPr>
    </w:lvl>
    <w:lvl w:ilvl="4" w:tplc="2F1213EC">
      <w:start w:val="1"/>
      <w:numFmt w:val="lowerLetter"/>
      <w:lvlText w:val="%5."/>
      <w:lvlJc w:val="left"/>
      <w:pPr>
        <w:ind w:left="3600" w:hanging="360"/>
      </w:pPr>
    </w:lvl>
    <w:lvl w:ilvl="5" w:tplc="885EE742">
      <w:start w:val="1"/>
      <w:numFmt w:val="lowerRoman"/>
      <w:lvlText w:val="%6."/>
      <w:lvlJc w:val="right"/>
      <w:pPr>
        <w:ind w:left="4320" w:hanging="180"/>
      </w:pPr>
    </w:lvl>
    <w:lvl w:ilvl="6" w:tplc="71BEED98">
      <w:start w:val="1"/>
      <w:numFmt w:val="decimal"/>
      <w:lvlText w:val="%7."/>
      <w:lvlJc w:val="left"/>
      <w:pPr>
        <w:ind w:left="5040" w:hanging="360"/>
      </w:pPr>
    </w:lvl>
    <w:lvl w:ilvl="7" w:tplc="9D14B780">
      <w:start w:val="1"/>
      <w:numFmt w:val="lowerLetter"/>
      <w:lvlText w:val="%8."/>
      <w:lvlJc w:val="left"/>
      <w:pPr>
        <w:ind w:left="5760" w:hanging="360"/>
      </w:pPr>
    </w:lvl>
    <w:lvl w:ilvl="8" w:tplc="1E8888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E3DAF"/>
    <w:multiLevelType w:val="multilevel"/>
    <w:tmpl w:val="6886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672E6A"/>
    <w:multiLevelType w:val="hybridMultilevel"/>
    <w:tmpl w:val="983E2B4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93F3D"/>
    <w:multiLevelType w:val="multilevel"/>
    <w:tmpl w:val="5240D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6B250E"/>
    <w:multiLevelType w:val="multilevel"/>
    <w:tmpl w:val="6886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F03D62"/>
    <w:multiLevelType w:val="multilevel"/>
    <w:tmpl w:val="5240D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C3583B"/>
    <w:multiLevelType w:val="hybridMultilevel"/>
    <w:tmpl w:val="5BCE7E4C"/>
    <w:lvl w:ilvl="0" w:tplc="C01ED7E8">
      <w:start w:val="1"/>
      <w:numFmt w:val="lowerRoman"/>
      <w:lvlText w:val="(%1)"/>
      <w:lvlJc w:val="left"/>
      <w:pPr>
        <w:ind w:left="143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4" w:hanging="360"/>
      </w:p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43462231"/>
    <w:multiLevelType w:val="hybridMultilevel"/>
    <w:tmpl w:val="E53CE4D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F7F92"/>
    <w:multiLevelType w:val="hybridMultilevel"/>
    <w:tmpl w:val="998409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B3757"/>
    <w:multiLevelType w:val="multilevel"/>
    <w:tmpl w:val="9AF64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863DCD"/>
    <w:multiLevelType w:val="multilevel"/>
    <w:tmpl w:val="6428C4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CD6F24"/>
    <w:multiLevelType w:val="hybridMultilevel"/>
    <w:tmpl w:val="7604FB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70B18"/>
    <w:multiLevelType w:val="hybridMultilevel"/>
    <w:tmpl w:val="050E6D9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14A88"/>
    <w:multiLevelType w:val="hybridMultilevel"/>
    <w:tmpl w:val="25AE1096"/>
    <w:lvl w:ilvl="0" w:tplc="BFDE4902">
      <w:start w:val="1"/>
      <w:numFmt w:val="lowerLetter"/>
      <w:lvlText w:val="%1)"/>
      <w:lvlJc w:val="left"/>
      <w:pPr>
        <w:ind w:left="720" w:hanging="360"/>
      </w:pPr>
    </w:lvl>
    <w:lvl w:ilvl="1" w:tplc="4A1A4EA8">
      <w:start w:val="1"/>
      <w:numFmt w:val="lowerLetter"/>
      <w:lvlText w:val="%2."/>
      <w:lvlJc w:val="left"/>
      <w:pPr>
        <w:ind w:left="1440" w:hanging="360"/>
      </w:pPr>
    </w:lvl>
    <w:lvl w:ilvl="2" w:tplc="D958AC98">
      <w:start w:val="1"/>
      <w:numFmt w:val="lowerRoman"/>
      <w:lvlText w:val="%3."/>
      <w:lvlJc w:val="right"/>
      <w:pPr>
        <w:ind w:left="2160" w:hanging="180"/>
      </w:pPr>
    </w:lvl>
    <w:lvl w:ilvl="3" w:tplc="B52E4B58">
      <w:start w:val="1"/>
      <w:numFmt w:val="decimal"/>
      <w:lvlText w:val="%4."/>
      <w:lvlJc w:val="left"/>
      <w:pPr>
        <w:ind w:left="2880" w:hanging="360"/>
      </w:pPr>
    </w:lvl>
    <w:lvl w:ilvl="4" w:tplc="F3E8C05C">
      <w:start w:val="1"/>
      <w:numFmt w:val="lowerLetter"/>
      <w:lvlText w:val="%5."/>
      <w:lvlJc w:val="left"/>
      <w:pPr>
        <w:ind w:left="3600" w:hanging="360"/>
      </w:pPr>
    </w:lvl>
    <w:lvl w:ilvl="5" w:tplc="0B4CA6A0">
      <w:start w:val="1"/>
      <w:numFmt w:val="lowerRoman"/>
      <w:lvlText w:val="%6."/>
      <w:lvlJc w:val="right"/>
      <w:pPr>
        <w:ind w:left="4320" w:hanging="180"/>
      </w:pPr>
    </w:lvl>
    <w:lvl w:ilvl="6" w:tplc="C10EF16C">
      <w:start w:val="1"/>
      <w:numFmt w:val="decimal"/>
      <w:lvlText w:val="%7."/>
      <w:lvlJc w:val="left"/>
      <w:pPr>
        <w:ind w:left="5040" w:hanging="360"/>
      </w:pPr>
    </w:lvl>
    <w:lvl w:ilvl="7" w:tplc="4E86DD60">
      <w:start w:val="1"/>
      <w:numFmt w:val="lowerLetter"/>
      <w:lvlText w:val="%8."/>
      <w:lvlJc w:val="left"/>
      <w:pPr>
        <w:ind w:left="5760" w:hanging="360"/>
      </w:pPr>
    </w:lvl>
    <w:lvl w:ilvl="8" w:tplc="2F18330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05D8F"/>
    <w:multiLevelType w:val="hybridMultilevel"/>
    <w:tmpl w:val="D9B824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D25FC"/>
    <w:multiLevelType w:val="hybridMultilevel"/>
    <w:tmpl w:val="F6B40F2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203F20"/>
    <w:multiLevelType w:val="hybridMultilevel"/>
    <w:tmpl w:val="FD6CB9BC"/>
    <w:lvl w:ilvl="0" w:tplc="E2D6CDE4">
      <w:start w:val="1"/>
      <w:numFmt w:val="lowerLetter"/>
      <w:lvlText w:val="%1)"/>
      <w:lvlJc w:val="left"/>
      <w:pPr>
        <w:ind w:left="720" w:hanging="360"/>
      </w:pPr>
    </w:lvl>
    <w:lvl w:ilvl="1" w:tplc="37A2BA48">
      <w:start w:val="1"/>
      <w:numFmt w:val="lowerLetter"/>
      <w:lvlText w:val="%2."/>
      <w:lvlJc w:val="left"/>
      <w:pPr>
        <w:ind w:left="1440" w:hanging="360"/>
      </w:pPr>
    </w:lvl>
    <w:lvl w:ilvl="2" w:tplc="07DAB0BE">
      <w:start w:val="1"/>
      <w:numFmt w:val="lowerRoman"/>
      <w:lvlText w:val="%3."/>
      <w:lvlJc w:val="right"/>
      <w:pPr>
        <w:ind w:left="2160" w:hanging="180"/>
      </w:pPr>
    </w:lvl>
    <w:lvl w:ilvl="3" w:tplc="F6B2B96C">
      <w:start w:val="1"/>
      <w:numFmt w:val="decimal"/>
      <w:lvlText w:val="%4."/>
      <w:lvlJc w:val="left"/>
      <w:pPr>
        <w:ind w:left="2880" w:hanging="360"/>
      </w:pPr>
    </w:lvl>
    <w:lvl w:ilvl="4" w:tplc="1E10A88A">
      <w:start w:val="1"/>
      <w:numFmt w:val="lowerLetter"/>
      <w:lvlText w:val="%5."/>
      <w:lvlJc w:val="left"/>
      <w:pPr>
        <w:ind w:left="3600" w:hanging="360"/>
      </w:pPr>
    </w:lvl>
    <w:lvl w:ilvl="5" w:tplc="24C4DACE">
      <w:start w:val="1"/>
      <w:numFmt w:val="lowerRoman"/>
      <w:lvlText w:val="%6."/>
      <w:lvlJc w:val="right"/>
      <w:pPr>
        <w:ind w:left="4320" w:hanging="180"/>
      </w:pPr>
    </w:lvl>
    <w:lvl w:ilvl="6" w:tplc="8F985F54">
      <w:start w:val="1"/>
      <w:numFmt w:val="decimal"/>
      <w:lvlText w:val="%7."/>
      <w:lvlJc w:val="left"/>
      <w:pPr>
        <w:ind w:left="5040" w:hanging="360"/>
      </w:pPr>
    </w:lvl>
    <w:lvl w:ilvl="7" w:tplc="918C4E22">
      <w:start w:val="1"/>
      <w:numFmt w:val="lowerLetter"/>
      <w:lvlText w:val="%8."/>
      <w:lvlJc w:val="left"/>
      <w:pPr>
        <w:ind w:left="5760" w:hanging="360"/>
      </w:pPr>
    </w:lvl>
    <w:lvl w:ilvl="8" w:tplc="F43A0FB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50E11"/>
    <w:multiLevelType w:val="hybridMultilevel"/>
    <w:tmpl w:val="AACCF48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00424"/>
    <w:multiLevelType w:val="hybridMultilevel"/>
    <w:tmpl w:val="AACCF48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317C5"/>
    <w:multiLevelType w:val="multilevel"/>
    <w:tmpl w:val="3518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5FB67BC"/>
    <w:multiLevelType w:val="hybridMultilevel"/>
    <w:tmpl w:val="E69A232E"/>
    <w:lvl w:ilvl="0" w:tplc="75747B34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9F12C3"/>
    <w:multiLevelType w:val="hybridMultilevel"/>
    <w:tmpl w:val="AACCF48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3482F"/>
    <w:multiLevelType w:val="hybridMultilevel"/>
    <w:tmpl w:val="001A662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17"/>
  </w:num>
  <w:num w:numId="4">
    <w:abstractNumId w:val="9"/>
  </w:num>
  <w:num w:numId="5">
    <w:abstractNumId w:val="7"/>
  </w:num>
  <w:num w:numId="6">
    <w:abstractNumId w:val="2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18"/>
  </w:num>
  <w:num w:numId="12">
    <w:abstractNumId w:val="0"/>
  </w:num>
  <w:num w:numId="13">
    <w:abstractNumId w:val="23"/>
  </w:num>
  <w:num w:numId="14">
    <w:abstractNumId w:val="13"/>
  </w:num>
  <w:num w:numId="15">
    <w:abstractNumId w:val="12"/>
  </w:num>
  <w:num w:numId="16">
    <w:abstractNumId w:val="15"/>
  </w:num>
  <w:num w:numId="17">
    <w:abstractNumId w:val="14"/>
  </w:num>
  <w:num w:numId="18">
    <w:abstractNumId w:val="16"/>
  </w:num>
  <w:num w:numId="19">
    <w:abstractNumId w:val="21"/>
  </w:num>
  <w:num w:numId="20">
    <w:abstractNumId w:val="1"/>
  </w:num>
  <w:num w:numId="21">
    <w:abstractNumId w:val="10"/>
  </w:num>
  <w:num w:numId="22">
    <w:abstractNumId w:val="25"/>
  </w:num>
  <w:num w:numId="23">
    <w:abstractNumId w:val="6"/>
  </w:num>
  <w:num w:numId="24">
    <w:abstractNumId w:val="22"/>
  </w:num>
  <w:num w:numId="25">
    <w:abstractNumId w:val="19"/>
  </w:num>
  <w:num w:numId="26">
    <w:abstractNumId w:val="11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2D3"/>
    <w:rsid w:val="00001C3F"/>
    <w:rsid w:val="00010D53"/>
    <w:rsid w:val="000204B2"/>
    <w:rsid w:val="00030073"/>
    <w:rsid w:val="0004285F"/>
    <w:rsid w:val="00050663"/>
    <w:rsid w:val="00050A9E"/>
    <w:rsid w:val="000511CC"/>
    <w:rsid w:val="00054B36"/>
    <w:rsid w:val="000556D9"/>
    <w:rsid w:val="000563E7"/>
    <w:rsid w:val="000576AC"/>
    <w:rsid w:val="000600C1"/>
    <w:rsid w:val="00072674"/>
    <w:rsid w:val="0007612C"/>
    <w:rsid w:val="00076530"/>
    <w:rsid w:val="00086502"/>
    <w:rsid w:val="00095113"/>
    <w:rsid w:val="000A10F4"/>
    <w:rsid w:val="000B01C0"/>
    <w:rsid w:val="000B6322"/>
    <w:rsid w:val="000C7463"/>
    <w:rsid w:val="000D61BC"/>
    <w:rsid w:val="000E1C88"/>
    <w:rsid w:val="000E3C8D"/>
    <w:rsid w:val="000E7BE6"/>
    <w:rsid w:val="000F2186"/>
    <w:rsid w:val="000F26BB"/>
    <w:rsid w:val="00107404"/>
    <w:rsid w:val="00145D50"/>
    <w:rsid w:val="0015051A"/>
    <w:rsid w:val="00165A7B"/>
    <w:rsid w:val="001843C6"/>
    <w:rsid w:val="00184F20"/>
    <w:rsid w:val="001A45D1"/>
    <w:rsid w:val="001A7AEA"/>
    <w:rsid w:val="001B2EEE"/>
    <w:rsid w:val="001B3E5A"/>
    <w:rsid w:val="001C6077"/>
    <w:rsid w:val="001D349F"/>
    <w:rsid w:val="001F7B1A"/>
    <w:rsid w:val="0020405D"/>
    <w:rsid w:val="00212346"/>
    <w:rsid w:val="00221876"/>
    <w:rsid w:val="00222827"/>
    <w:rsid w:val="00247EE7"/>
    <w:rsid w:val="00251172"/>
    <w:rsid w:val="00266A0B"/>
    <w:rsid w:val="00270034"/>
    <w:rsid w:val="00282756"/>
    <w:rsid w:val="0028753C"/>
    <w:rsid w:val="002B7674"/>
    <w:rsid w:val="002C07A8"/>
    <w:rsid w:val="002D7658"/>
    <w:rsid w:val="002E4256"/>
    <w:rsid w:val="002F2070"/>
    <w:rsid w:val="00313B81"/>
    <w:rsid w:val="0032120D"/>
    <w:rsid w:val="00321ED6"/>
    <w:rsid w:val="0032720D"/>
    <w:rsid w:val="00341D16"/>
    <w:rsid w:val="0036791B"/>
    <w:rsid w:val="003A2DCA"/>
    <w:rsid w:val="003A7F6A"/>
    <w:rsid w:val="003B5C46"/>
    <w:rsid w:val="003C50F5"/>
    <w:rsid w:val="003C78DB"/>
    <w:rsid w:val="003E1C27"/>
    <w:rsid w:val="003E5417"/>
    <w:rsid w:val="003F01FE"/>
    <w:rsid w:val="004021A1"/>
    <w:rsid w:val="004122C3"/>
    <w:rsid w:val="00436423"/>
    <w:rsid w:val="00440B48"/>
    <w:rsid w:val="00445FAE"/>
    <w:rsid w:val="004537C8"/>
    <w:rsid w:val="00470204"/>
    <w:rsid w:val="00470DFE"/>
    <w:rsid w:val="00473EC3"/>
    <w:rsid w:val="00474C5B"/>
    <w:rsid w:val="00492FE8"/>
    <w:rsid w:val="004A0C65"/>
    <w:rsid w:val="004A3A36"/>
    <w:rsid w:val="004B7A9A"/>
    <w:rsid w:val="004B7E0C"/>
    <w:rsid w:val="004D054E"/>
    <w:rsid w:val="0052315F"/>
    <w:rsid w:val="00525ABD"/>
    <w:rsid w:val="00526CF0"/>
    <w:rsid w:val="00535B5A"/>
    <w:rsid w:val="00536BEC"/>
    <w:rsid w:val="00537D98"/>
    <w:rsid w:val="00545A63"/>
    <w:rsid w:val="00561A22"/>
    <w:rsid w:val="00577B16"/>
    <w:rsid w:val="005A47BF"/>
    <w:rsid w:val="005A70C5"/>
    <w:rsid w:val="005A7A10"/>
    <w:rsid w:val="005A7A54"/>
    <w:rsid w:val="005C73F5"/>
    <w:rsid w:val="005D2D47"/>
    <w:rsid w:val="005F0169"/>
    <w:rsid w:val="005F1B87"/>
    <w:rsid w:val="006003B9"/>
    <w:rsid w:val="0062723F"/>
    <w:rsid w:val="00630C8F"/>
    <w:rsid w:val="00635718"/>
    <w:rsid w:val="00652668"/>
    <w:rsid w:val="00663E10"/>
    <w:rsid w:val="00675FD9"/>
    <w:rsid w:val="00677B2E"/>
    <w:rsid w:val="00684D48"/>
    <w:rsid w:val="00686582"/>
    <w:rsid w:val="00691A0C"/>
    <w:rsid w:val="006942D3"/>
    <w:rsid w:val="006B0D5E"/>
    <w:rsid w:val="006B2AA6"/>
    <w:rsid w:val="0072472C"/>
    <w:rsid w:val="00731930"/>
    <w:rsid w:val="0073332B"/>
    <w:rsid w:val="00747B9D"/>
    <w:rsid w:val="007615B8"/>
    <w:rsid w:val="00761A8D"/>
    <w:rsid w:val="00765FFF"/>
    <w:rsid w:val="0076741D"/>
    <w:rsid w:val="00785DB2"/>
    <w:rsid w:val="007B054F"/>
    <w:rsid w:val="007B2E84"/>
    <w:rsid w:val="007E4794"/>
    <w:rsid w:val="00813604"/>
    <w:rsid w:val="00817AE5"/>
    <w:rsid w:val="00823AD5"/>
    <w:rsid w:val="0083439D"/>
    <w:rsid w:val="008358AE"/>
    <w:rsid w:val="0085027D"/>
    <w:rsid w:val="008B0F0D"/>
    <w:rsid w:val="008C5FF0"/>
    <w:rsid w:val="008D37B4"/>
    <w:rsid w:val="008D452E"/>
    <w:rsid w:val="008F3707"/>
    <w:rsid w:val="0090116D"/>
    <w:rsid w:val="00902216"/>
    <w:rsid w:val="00906985"/>
    <w:rsid w:val="0091057E"/>
    <w:rsid w:val="00940477"/>
    <w:rsid w:val="00947606"/>
    <w:rsid w:val="00960AB6"/>
    <w:rsid w:val="0096580B"/>
    <w:rsid w:val="00966719"/>
    <w:rsid w:val="00981295"/>
    <w:rsid w:val="00981AFD"/>
    <w:rsid w:val="0098650A"/>
    <w:rsid w:val="00995072"/>
    <w:rsid w:val="009C5798"/>
    <w:rsid w:val="009D639A"/>
    <w:rsid w:val="009F462E"/>
    <w:rsid w:val="00A06790"/>
    <w:rsid w:val="00A1607F"/>
    <w:rsid w:val="00A44181"/>
    <w:rsid w:val="00A52407"/>
    <w:rsid w:val="00A84098"/>
    <w:rsid w:val="00AA444D"/>
    <w:rsid w:val="00AA72C9"/>
    <w:rsid w:val="00AB299D"/>
    <w:rsid w:val="00AB429D"/>
    <w:rsid w:val="00AC5D63"/>
    <w:rsid w:val="00AD3BB8"/>
    <w:rsid w:val="00AD6CCB"/>
    <w:rsid w:val="00AD7333"/>
    <w:rsid w:val="00AD7B56"/>
    <w:rsid w:val="00AE112F"/>
    <w:rsid w:val="00AE677D"/>
    <w:rsid w:val="00B03547"/>
    <w:rsid w:val="00B122F4"/>
    <w:rsid w:val="00B1621B"/>
    <w:rsid w:val="00B1710E"/>
    <w:rsid w:val="00B27710"/>
    <w:rsid w:val="00B30814"/>
    <w:rsid w:val="00B406E7"/>
    <w:rsid w:val="00B47360"/>
    <w:rsid w:val="00B571FC"/>
    <w:rsid w:val="00B60413"/>
    <w:rsid w:val="00B66622"/>
    <w:rsid w:val="00B7196D"/>
    <w:rsid w:val="00B77FBF"/>
    <w:rsid w:val="00B96853"/>
    <w:rsid w:val="00BD1966"/>
    <w:rsid w:val="00BD32E6"/>
    <w:rsid w:val="00BE3ABE"/>
    <w:rsid w:val="00BF2BF3"/>
    <w:rsid w:val="00C23D4F"/>
    <w:rsid w:val="00C23E63"/>
    <w:rsid w:val="00C517C8"/>
    <w:rsid w:val="00C55DE5"/>
    <w:rsid w:val="00C75720"/>
    <w:rsid w:val="00C81F35"/>
    <w:rsid w:val="00C8564E"/>
    <w:rsid w:val="00C92EC8"/>
    <w:rsid w:val="00CA13A0"/>
    <w:rsid w:val="00CB6391"/>
    <w:rsid w:val="00CC64A3"/>
    <w:rsid w:val="00CE1E67"/>
    <w:rsid w:val="00D06EEA"/>
    <w:rsid w:val="00D21837"/>
    <w:rsid w:val="00D26880"/>
    <w:rsid w:val="00D26E21"/>
    <w:rsid w:val="00D310E5"/>
    <w:rsid w:val="00D37E9F"/>
    <w:rsid w:val="00D46AFB"/>
    <w:rsid w:val="00D51990"/>
    <w:rsid w:val="00D63691"/>
    <w:rsid w:val="00D84B46"/>
    <w:rsid w:val="00D87A0B"/>
    <w:rsid w:val="00D94F08"/>
    <w:rsid w:val="00DA77FA"/>
    <w:rsid w:val="00DB72CA"/>
    <w:rsid w:val="00DF5287"/>
    <w:rsid w:val="00E00D4F"/>
    <w:rsid w:val="00E33138"/>
    <w:rsid w:val="00E3337B"/>
    <w:rsid w:val="00E42E95"/>
    <w:rsid w:val="00E45D63"/>
    <w:rsid w:val="00E626DA"/>
    <w:rsid w:val="00E95C45"/>
    <w:rsid w:val="00E96ADE"/>
    <w:rsid w:val="00EA03E6"/>
    <w:rsid w:val="00EA69FF"/>
    <w:rsid w:val="00EC7776"/>
    <w:rsid w:val="00ED1860"/>
    <w:rsid w:val="00EF0F0F"/>
    <w:rsid w:val="00EF2084"/>
    <w:rsid w:val="00F1797F"/>
    <w:rsid w:val="00F305A1"/>
    <w:rsid w:val="00F36A5A"/>
    <w:rsid w:val="00F674B9"/>
    <w:rsid w:val="00F7435D"/>
    <w:rsid w:val="00F77BE4"/>
    <w:rsid w:val="00F77E9C"/>
    <w:rsid w:val="00F832B4"/>
    <w:rsid w:val="00F97290"/>
    <w:rsid w:val="00FA5FDF"/>
    <w:rsid w:val="00FB146A"/>
    <w:rsid w:val="00FB2309"/>
    <w:rsid w:val="00FC3278"/>
    <w:rsid w:val="00FC32D9"/>
    <w:rsid w:val="00FC51F8"/>
    <w:rsid w:val="00FC5C26"/>
    <w:rsid w:val="00FE1D9E"/>
    <w:rsid w:val="01E4B895"/>
    <w:rsid w:val="02BAAD80"/>
    <w:rsid w:val="08ED8F96"/>
    <w:rsid w:val="0BC94067"/>
    <w:rsid w:val="0FD2C4DD"/>
    <w:rsid w:val="101A5C2C"/>
    <w:rsid w:val="10EC1303"/>
    <w:rsid w:val="114D261D"/>
    <w:rsid w:val="11BFD4C4"/>
    <w:rsid w:val="136F1768"/>
    <w:rsid w:val="163598A4"/>
    <w:rsid w:val="173DA622"/>
    <w:rsid w:val="184A9172"/>
    <w:rsid w:val="1D5D2749"/>
    <w:rsid w:val="1F491176"/>
    <w:rsid w:val="1F5041D4"/>
    <w:rsid w:val="2359DA2B"/>
    <w:rsid w:val="23C0EDEB"/>
    <w:rsid w:val="250DA462"/>
    <w:rsid w:val="25146F41"/>
    <w:rsid w:val="27030A94"/>
    <w:rsid w:val="2735DD2D"/>
    <w:rsid w:val="2A404D9C"/>
    <w:rsid w:val="2ED1CD8B"/>
    <w:rsid w:val="2EF3414F"/>
    <w:rsid w:val="310299B8"/>
    <w:rsid w:val="343A3A7A"/>
    <w:rsid w:val="3482859D"/>
    <w:rsid w:val="35C165A2"/>
    <w:rsid w:val="365ABF66"/>
    <w:rsid w:val="370B6741"/>
    <w:rsid w:val="3B4A3459"/>
    <w:rsid w:val="3D2C0260"/>
    <w:rsid w:val="3F9CDDB1"/>
    <w:rsid w:val="429ED34E"/>
    <w:rsid w:val="4329FDE0"/>
    <w:rsid w:val="447DC06D"/>
    <w:rsid w:val="45D30648"/>
    <w:rsid w:val="46C6C93B"/>
    <w:rsid w:val="47763A68"/>
    <w:rsid w:val="4A6C5D6E"/>
    <w:rsid w:val="4CC9C2A6"/>
    <w:rsid w:val="4CE42F17"/>
    <w:rsid w:val="4D49D053"/>
    <w:rsid w:val="4D727DAB"/>
    <w:rsid w:val="4D8EA4FD"/>
    <w:rsid w:val="51C95D77"/>
    <w:rsid w:val="521AFBDC"/>
    <w:rsid w:val="5326DD31"/>
    <w:rsid w:val="588FC487"/>
    <w:rsid w:val="58EF1D08"/>
    <w:rsid w:val="5AAD9605"/>
    <w:rsid w:val="5C9F6006"/>
    <w:rsid w:val="5D89ABFD"/>
    <w:rsid w:val="5E245223"/>
    <w:rsid w:val="60AB5CA2"/>
    <w:rsid w:val="622C1E88"/>
    <w:rsid w:val="62BEC05D"/>
    <w:rsid w:val="64960AA3"/>
    <w:rsid w:val="668DC0E4"/>
    <w:rsid w:val="6803B475"/>
    <w:rsid w:val="692953E3"/>
    <w:rsid w:val="6D602744"/>
    <w:rsid w:val="70C52B2A"/>
    <w:rsid w:val="72C0EADC"/>
    <w:rsid w:val="7314A44E"/>
    <w:rsid w:val="74FB13F0"/>
    <w:rsid w:val="76112349"/>
    <w:rsid w:val="764FEC54"/>
    <w:rsid w:val="779C16B4"/>
    <w:rsid w:val="77B65C47"/>
    <w:rsid w:val="7A49FC69"/>
    <w:rsid w:val="7BE5CCCA"/>
    <w:rsid w:val="7E5AF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3AF74BB"/>
  <w15:chartTrackingRefBased/>
  <w15:docId w15:val="{E6D0121C-4254-45F1-9389-B1F5B4B4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C27"/>
    <w:pPr>
      <w:spacing w:line="288" w:lineRule="auto"/>
    </w:pPr>
    <w:rPr>
      <w:rFonts w:eastAsia="Times New Roman" w:cs="Times New Roman"/>
      <w:sz w:val="22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1C27"/>
    <w:pPr>
      <w:spacing w:after="120"/>
      <w:outlineLvl w:val="0"/>
    </w:pPr>
    <w:rPr>
      <w:rFonts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C27"/>
    <w:pPr>
      <w:spacing w:before="160" w:after="160"/>
      <w:outlineLvl w:val="1"/>
    </w:pPr>
    <w:rPr>
      <w:rFonts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1C27"/>
    <w:pPr>
      <w:tabs>
        <w:tab w:val="left" w:pos="426"/>
      </w:tabs>
      <w:jc w:val="both"/>
      <w:outlineLvl w:val="2"/>
    </w:pPr>
    <w:rPr>
      <w:rFonts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942D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4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2D3"/>
    <w:rPr>
      <w:rFonts w:ascii="Calibri" w:eastAsia="Times New Roman" w:hAnsi="Calibri" w:cs="Times New Roman"/>
      <w:sz w:val="22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94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2D3"/>
    <w:rPr>
      <w:rFonts w:ascii="Calibri" w:eastAsia="Times New Roman" w:hAnsi="Calibri" w:cs="Times New Roman"/>
      <w:sz w:val="22"/>
      <w:lang w:eastAsia="en-AU"/>
    </w:rPr>
  </w:style>
  <w:style w:type="paragraph" w:styleId="ListParagraph">
    <w:name w:val="List Paragraph"/>
    <w:basedOn w:val="Normal"/>
    <w:autoRedefine/>
    <w:uiPriority w:val="34"/>
    <w:qFormat/>
    <w:rsid w:val="003E1C27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021A1"/>
    <w:pPr>
      <w:widowControl w:val="0"/>
      <w:autoSpaceDE w:val="0"/>
      <w:autoSpaceDN w:val="0"/>
      <w:spacing w:after="0" w:line="240" w:lineRule="auto"/>
    </w:pPr>
    <w:rPr>
      <w:rFonts w:eastAsia="Arial" w:cs="Arial"/>
      <w:lang w:val="en-US" w:eastAsia="en-US"/>
    </w:rPr>
  </w:style>
  <w:style w:type="paragraph" w:styleId="NormalWeb">
    <w:name w:val="Normal (Web)"/>
    <w:basedOn w:val="Normal"/>
    <w:uiPriority w:val="99"/>
    <w:unhideWhenUsed/>
    <w:rsid w:val="00785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658"/>
    <w:rPr>
      <w:rFonts w:ascii="Segoe UI" w:eastAsia="Times New Roman" w:hAnsi="Segoe UI" w:cs="Segoe UI"/>
      <w:sz w:val="18"/>
      <w:szCs w:val="18"/>
      <w:lang w:eastAsia="en-AU"/>
    </w:rPr>
  </w:style>
  <w:style w:type="table" w:styleId="TableGrid">
    <w:name w:val="Table Grid"/>
    <w:basedOn w:val="TableNormal"/>
    <w:uiPriority w:val="59"/>
    <w:rsid w:val="0043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D26E2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rpl-text-label">
    <w:name w:val="rpl-text-label"/>
    <w:basedOn w:val="DefaultParagraphFont"/>
    <w:rsid w:val="008C5FF0"/>
  </w:style>
  <w:style w:type="table" w:styleId="GridTable6Colorful-Accent6">
    <w:name w:val="Grid Table 6 Colorful Accent 6"/>
    <w:basedOn w:val="TableNormal"/>
    <w:uiPriority w:val="51"/>
    <w:rsid w:val="00AE677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1057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1057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0F26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3E1C27"/>
    <w:rPr>
      <w:rFonts w:eastAsia="Times New Roman" w:cs="Arial"/>
      <w:b/>
      <w:bCs/>
      <w:sz w:val="28"/>
      <w:szCs w:val="2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E1C27"/>
    <w:rPr>
      <w:rFonts w:eastAsia="Times New Roman" w:cs="Arial"/>
      <w:b/>
      <w:sz w:val="32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3E1C27"/>
    <w:rPr>
      <w:rFonts w:eastAsia="Times New Roman" w:cs="Arial"/>
      <w:b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8744F-DC46-4B24-964C-FC23A53A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1812</Characters>
  <Application>Microsoft Office Word</Application>
  <DocSecurity>0</DocSecurity>
  <Lines>34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Coronavirus (COVID-19) Additional Conditions of Hire: Phoenix Park Community Centre</vt:lpstr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Coronavirus (COVID-19) Additional Conditions of Hire: Phoenix Park Community Centre</dc:title>
  <dc:subject>Coronavirus (COVID-19) Additional Conditions of Hire Phoenix Park Community Centre</dc:subject>
  <dc:creator>City of Stonnington</dc:creator>
  <cp:keywords/>
  <dc:description/>
  <cp:lastModifiedBy>Jess Burns</cp:lastModifiedBy>
  <cp:revision>3</cp:revision>
  <cp:lastPrinted>2020-12-21T00:17:00Z</cp:lastPrinted>
  <dcterms:created xsi:type="dcterms:W3CDTF">2022-09-16T01:28:00Z</dcterms:created>
  <dcterms:modified xsi:type="dcterms:W3CDTF">2022-09-16T01:31:00Z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0x010100DA544CF9AE888B44954033F8C8D93FE2</vt:lpwstr>
  </property>
</Properties>
</file>